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CF6296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C63220">
        <w:rPr>
          <w:b/>
        </w:rPr>
        <w:t>Кабинетный</w:t>
      </w:r>
      <w:r w:rsidRPr="00945538">
        <w:rPr>
          <w:b/>
        </w:rPr>
        <w:t xml:space="preserve"> сельсовет</w:t>
      </w:r>
      <w:r w:rsidR="00727184">
        <w:rPr>
          <w:b/>
        </w:rPr>
        <w:t xml:space="preserve"> </w:t>
      </w:r>
      <w:r w:rsidRPr="00945538">
        <w:rPr>
          <w:b/>
        </w:rPr>
        <w:t>за 201</w:t>
      </w:r>
      <w:r w:rsidR="00EE0E0F">
        <w:rPr>
          <w:b/>
        </w:rPr>
        <w:t>8</w:t>
      </w:r>
      <w:r w:rsidRPr="00945538">
        <w:rPr>
          <w:b/>
        </w:rPr>
        <w:t>г.</w:t>
      </w:r>
    </w:p>
    <w:p w:rsidR="001339A1" w:rsidRDefault="001339A1" w:rsidP="00CF6296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и проведения Муниципального образования </w:t>
      </w:r>
      <w:r w:rsidR="00210FEB" w:rsidRPr="00945538">
        <w:rPr>
          <w:b/>
        </w:rPr>
        <w:t xml:space="preserve"> </w:t>
      </w:r>
      <w:r w:rsidR="00C63220">
        <w:rPr>
          <w:b/>
        </w:rPr>
        <w:t>Кабинетный</w:t>
      </w:r>
      <w:r w:rsidR="00210FEB" w:rsidRPr="00945538">
        <w:rPr>
          <w:b/>
        </w:rPr>
        <w:t xml:space="preserve"> сельсовет</w:t>
      </w:r>
      <w:r w:rsidR="00CF6296">
        <w:rPr>
          <w:b/>
        </w:rPr>
        <w:t xml:space="preserve"> </w:t>
      </w:r>
      <w:r w:rsidR="00210FEB" w:rsidRPr="00945538">
        <w:rPr>
          <w:b/>
        </w:rPr>
        <w:t>за 201</w:t>
      </w:r>
      <w:r w:rsidR="00EE0E0F">
        <w:rPr>
          <w:b/>
        </w:rPr>
        <w:t>8</w:t>
      </w:r>
      <w:r w:rsidR="00EB352B">
        <w:rPr>
          <w:b/>
        </w:rPr>
        <w:t xml:space="preserve"> 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EE0E0F" w:rsidRPr="00EE0E0F" w:rsidRDefault="00EE0E0F" w:rsidP="00EE0E0F">
      <w:pPr>
        <w:ind w:right="57"/>
      </w:pPr>
      <w:r>
        <w:t>1.</w:t>
      </w:r>
      <w:r w:rsidRPr="00EE0E0F">
        <w:t xml:space="preserve">Основой для составления бюджета сельского поселения, стал прогноз социально-экономического развития Кабинетного сельсовета </w:t>
      </w:r>
      <w:proofErr w:type="spellStart"/>
      <w:r w:rsidRPr="00EE0E0F">
        <w:t>Чулымского</w:t>
      </w:r>
      <w:proofErr w:type="spellEnd"/>
      <w:r w:rsidRPr="00EE0E0F">
        <w:t xml:space="preserve"> района. </w:t>
      </w:r>
    </w:p>
    <w:p w:rsidR="00EE0E0F" w:rsidRPr="00EE0E0F" w:rsidRDefault="00EE0E0F" w:rsidP="00EE0E0F">
      <w:pPr>
        <w:ind w:right="57"/>
      </w:pPr>
      <w:r>
        <w:t>2.</w:t>
      </w:r>
      <w:r w:rsidRPr="00EE0E0F">
        <w:t>Внешняя проверка установила, что формирование и исполнение</w:t>
      </w:r>
      <w:r>
        <w:t xml:space="preserve"> </w:t>
      </w:r>
      <w:r w:rsidRPr="00EE0E0F">
        <w:t>бюджета</w:t>
      </w:r>
      <w:r>
        <w:t xml:space="preserve"> </w:t>
      </w:r>
      <w:r w:rsidRPr="00EE0E0F">
        <w:t>поселения, осуществление бюджетных расходов, в основном, соответствует действующему законодательству.</w:t>
      </w:r>
    </w:p>
    <w:p w:rsidR="00EE0E0F" w:rsidRPr="00EE0E0F" w:rsidRDefault="00EE0E0F" w:rsidP="00EE0E0F">
      <w:pPr>
        <w:ind w:right="57"/>
      </w:pPr>
      <w:r>
        <w:t>3.</w:t>
      </w:r>
      <w:r w:rsidRPr="00EE0E0F">
        <w:t>Фактов</w:t>
      </w:r>
      <w:r>
        <w:t>,</w:t>
      </w:r>
      <w:r w:rsidRPr="00EE0E0F">
        <w:t xml:space="preserve"> способных негативно </w:t>
      </w:r>
      <w:proofErr w:type="gramStart"/>
      <w:r w:rsidRPr="00EE0E0F">
        <w:t>повлиять на достоверность годового отчета не выявлено</w:t>
      </w:r>
      <w:proofErr w:type="gramEnd"/>
      <w:r w:rsidRPr="00EE0E0F">
        <w:t>.</w:t>
      </w:r>
    </w:p>
    <w:p w:rsidR="00EE0E0F" w:rsidRPr="00EE0E0F" w:rsidRDefault="00EE0E0F" w:rsidP="00EE0E0F">
      <w:pPr>
        <w:ind w:right="57"/>
      </w:pPr>
      <w:r>
        <w:t>4.</w:t>
      </w:r>
      <w:r w:rsidRPr="00EE0E0F">
        <w:t xml:space="preserve">Проект решения «Об утверждении отчета об исполнении бюджета Кабинетного сельсовета за 2018 год» предоставлен в Совет депутатов Кабинетного сельсовета </w:t>
      </w:r>
      <w:proofErr w:type="spellStart"/>
      <w:r w:rsidRPr="00EE0E0F">
        <w:t>Чулымского</w:t>
      </w:r>
      <w:proofErr w:type="spellEnd"/>
      <w:r w:rsidRPr="00EE0E0F">
        <w:t xml:space="preserve"> района Новосибирской области и Ревизионную комиссию </w:t>
      </w:r>
      <w:proofErr w:type="spellStart"/>
      <w:r w:rsidRPr="00EE0E0F">
        <w:t>Чулымского</w:t>
      </w:r>
      <w:proofErr w:type="spellEnd"/>
      <w:r w:rsidRPr="00EE0E0F">
        <w:t xml:space="preserve"> района в срок в соответствии с п.3 ст. 264</w:t>
      </w:r>
      <w:r w:rsidRPr="00EE0E0F">
        <w:rPr>
          <w:vertAlign w:val="superscript"/>
        </w:rPr>
        <w:t>4</w:t>
      </w:r>
      <w:r w:rsidRPr="00EE0E0F">
        <w:t xml:space="preserve"> БК РФ.</w:t>
      </w:r>
    </w:p>
    <w:p w:rsidR="00EE0E0F" w:rsidRPr="00EE0E0F" w:rsidRDefault="00EE0E0F" w:rsidP="00EE0E0F">
      <w:pPr>
        <w:ind w:right="57"/>
      </w:pPr>
      <w:r>
        <w:t>5.</w:t>
      </w:r>
      <w:r w:rsidRPr="00EE0E0F">
        <w:t xml:space="preserve">Бюджет Кабинетного сельсовета исполнен по доходам в объеме 7803,5 </w:t>
      </w:r>
      <w:proofErr w:type="spellStart"/>
      <w:r w:rsidRPr="00EE0E0F">
        <w:t>тыс</w:t>
      </w:r>
      <w:proofErr w:type="gramStart"/>
      <w:r w:rsidRPr="00EE0E0F">
        <w:t>.р</w:t>
      </w:r>
      <w:proofErr w:type="gramEnd"/>
      <w:r w:rsidRPr="00EE0E0F">
        <w:t>уб</w:t>
      </w:r>
      <w:proofErr w:type="spellEnd"/>
      <w:r w:rsidRPr="00EE0E0F">
        <w:t xml:space="preserve">., по расходам в объеме 8512,4 </w:t>
      </w:r>
      <w:proofErr w:type="spellStart"/>
      <w:r w:rsidRPr="00EE0E0F">
        <w:t>тыс.руб</w:t>
      </w:r>
      <w:proofErr w:type="spellEnd"/>
      <w:r w:rsidRPr="00EE0E0F">
        <w:t xml:space="preserve">. с дефицитом в объеме 708,9 </w:t>
      </w:r>
      <w:proofErr w:type="spellStart"/>
      <w:r w:rsidRPr="00EE0E0F">
        <w:t>тыс.руб</w:t>
      </w:r>
      <w:proofErr w:type="spellEnd"/>
      <w:r w:rsidRPr="00EE0E0F">
        <w:t xml:space="preserve">. </w:t>
      </w:r>
    </w:p>
    <w:p w:rsidR="00EE0E0F" w:rsidRPr="00EE0E0F" w:rsidRDefault="00EE0E0F" w:rsidP="00EE0E0F">
      <w:pPr>
        <w:ind w:right="57"/>
      </w:pPr>
      <w:r>
        <w:t>6.</w:t>
      </w:r>
      <w:r w:rsidRPr="00EE0E0F">
        <w:t xml:space="preserve">Анализируя соответствие отчета об исполнении бюджета, направленного в ревизионную комиссию </w:t>
      </w:r>
      <w:proofErr w:type="spellStart"/>
      <w:r w:rsidRPr="00EE0E0F">
        <w:t>Чулымского</w:t>
      </w:r>
      <w:proofErr w:type="spellEnd"/>
      <w:r w:rsidRPr="00EE0E0F">
        <w:t xml:space="preserve"> района и отчета, направленного в</w:t>
      </w:r>
      <w:r>
        <w:t xml:space="preserve"> </w:t>
      </w:r>
      <w:r w:rsidRPr="00EE0E0F">
        <w:t xml:space="preserve">вышестоящий финансовый орган </w:t>
      </w:r>
      <w:proofErr w:type="spellStart"/>
      <w:r w:rsidRPr="00EE0E0F">
        <w:t>УФиНП</w:t>
      </w:r>
      <w:proofErr w:type="spellEnd"/>
      <w:r w:rsidRPr="00EE0E0F">
        <w:t xml:space="preserve"> </w:t>
      </w:r>
      <w:proofErr w:type="spellStart"/>
      <w:r w:rsidRPr="00EE0E0F">
        <w:t>Чулымского</w:t>
      </w:r>
      <w:proofErr w:type="spellEnd"/>
      <w:r w:rsidRPr="00EE0E0F">
        <w:t xml:space="preserve"> района, расхождений не установлено. Предоставление бюджетной отчетности</w:t>
      </w:r>
      <w:r>
        <w:t xml:space="preserve"> </w:t>
      </w:r>
      <w:r w:rsidRPr="00EE0E0F">
        <w:t>осуществляется в соответствии с пунктом 11 Инструкции 191н.</w:t>
      </w:r>
    </w:p>
    <w:p w:rsidR="00EE0E0F" w:rsidRPr="00EE0E0F" w:rsidRDefault="00EE0E0F" w:rsidP="00EE0E0F">
      <w:pPr>
        <w:spacing w:line="235" w:lineRule="auto"/>
      </w:pPr>
      <w:r>
        <w:t>7.</w:t>
      </w:r>
      <w:r w:rsidRPr="00EE0E0F">
        <w:t>В нарушение ст.269.2 БК РФ и п.5 ст.160.2-1 внутренние контрольные мероприятия в 2018 г. в поселении не проводились.</w:t>
      </w:r>
    </w:p>
    <w:p w:rsidR="00EE0E0F" w:rsidRPr="00EE0E0F" w:rsidRDefault="00EE0E0F" w:rsidP="00EE0E0F">
      <w:pPr>
        <w:autoSpaceDE w:val="0"/>
        <w:rPr>
          <w:rFonts w:eastAsia="Arial"/>
        </w:rPr>
      </w:pPr>
      <w:r>
        <w:rPr>
          <w:rFonts w:eastAsia="Arial"/>
        </w:rPr>
        <w:t>8.</w:t>
      </w:r>
      <w:r w:rsidRPr="00EE0E0F">
        <w:rPr>
          <w:rFonts w:eastAsia="Arial"/>
        </w:rPr>
        <w:t>В поселении не разработан порядок осуществления внутреннего финансового аудита.</w:t>
      </w:r>
    </w:p>
    <w:p w:rsidR="00EE0E0F" w:rsidRPr="00EE0E0F" w:rsidRDefault="00EE0E0F" w:rsidP="00EE0E0F">
      <w:pPr>
        <w:rPr>
          <w:highlight w:val="yellow"/>
        </w:rPr>
      </w:pPr>
      <w:r>
        <w:t>9.</w:t>
      </w:r>
      <w:r w:rsidRPr="00EE0E0F">
        <w:t xml:space="preserve">В нарушение ст.73 БК РФ в реестре </w:t>
      </w:r>
      <w:proofErr w:type="gramStart"/>
      <w:r w:rsidRPr="00EE0E0F">
        <w:t>закупок, осуществленных без заключения государственных или муниципальных контрактов отражена</w:t>
      </w:r>
      <w:proofErr w:type="gramEnd"/>
      <w:r w:rsidRPr="00EE0E0F">
        <w:t xml:space="preserve"> не вся  сумма закупок. </w:t>
      </w:r>
      <w:r w:rsidRPr="00EE0E0F">
        <w:rPr>
          <w:highlight w:val="yellow"/>
        </w:rPr>
        <w:t xml:space="preserve">                                                                                                                                               </w:t>
      </w:r>
    </w:p>
    <w:p w:rsidR="00EE0E0F" w:rsidRPr="00EE0E0F" w:rsidRDefault="00EE0E0F" w:rsidP="00EE0E0F">
      <w:pPr>
        <w:ind w:right="57"/>
      </w:pPr>
      <w:r>
        <w:t>10.</w:t>
      </w:r>
      <w:r w:rsidRPr="00EE0E0F">
        <w:t xml:space="preserve">Остаток средств на расчетном счете составляет 86,1 </w:t>
      </w:r>
      <w:proofErr w:type="spellStart"/>
      <w:r w:rsidRPr="00EE0E0F">
        <w:t>тыс</w:t>
      </w:r>
      <w:proofErr w:type="gramStart"/>
      <w:r w:rsidRPr="00EE0E0F">
        <w:t>.р</w:t>
      </w:r>
      <w:proofErr w:type="gramEnd"/>
      <w:r w:rsidRPr="00EE0E0F">
        <w:t>уб</w:t>
      </w:r>
      <w:proofErr w:type="spellEnd"/>
      <w:r w:rsidRPr="00EE0E0F">
        <w:t>.</w:t>
      </w:r>
    </w:p>
    <w:p w:rsidR="00EE0E0F" w:rsidRPr="00EE0E0F" w:rsidRDefault="00EE0E0F" w:rsidP="00EE0E0F">
      <w:pPr>
        <w:spacing w:line="228" w:lineRule="auto"/>
      </w:pPr>
      <w:r>
        <w:t>11.</w:t>
      </w:r>
      <w:r w:rsidRPr="00EE0E0F">
        <w:t xml:space="preserve">Акт сверки  дебиторской и кредиторской задолженности в суммах 178,9 </w:t>
      </w:r>
      <w:proofErr w:type="spellStart"/>
      <w:r w:rsidRPr="00EE0E0F">
        <w:t>тыс</w:t>
      </w:r>
      <w:proofErr w:type="gramStart"/>
      <w:r w:rsidRPr="00EE0E0F">
        <w:t>.р</w:t>
      </w:r>
      <w:proofErr w:type="gramEnd"/>
      <w:r w:rsidRPr="00EE0E0F">
        <w:t>уб</w:t>
      </w:r>
      <w:proofErr w:type="spellEnd"/>
      <w:r w:rsidRPr="00EE0E0F">
        <w:t xml:space="preserve">. и 188,8 </w:t>
      </w:r>
      <w:proofErr w:type="spellStart"/>
      <w:r w:rsidRPr="00EE0E0F">
        <w:t>тыс.руб</w:t>
      </w:r>
      <w:proofErr w:type="spellEnd"/>
      <w:r w:rsidRPr="00EE0E0F">
        <w:t>. соответственно, отсутствует. Образование задолженности не выявлено и не расшифровано.</w:t>
      </w:r>
    </w:p>
    <w:p w:rsidR="00EE0E0F" w:rsidRPr="00EE0E0F" w:rsidRDefault="00EE0E0F" w:rsidP="00EE0E0F">
      <w:r>
        <w:t>12.</w:t>
      </w:r>
      <w:r w:rsidRPr="00EE0E0F">
        <w:t>В реестре муниципального имущества Поселения числятся жилые дома, но доходов по оплате их найма,  как и в предыдущие годы в доход поселения не поступают.</w:t>
      </w:r>
    </w:p>
    <w:p w:rsidR="00EE0E0F" w:rsidRPr="00EE0E0F" w:rsidRDefault="00EE0E0F" w:rsidP="00EE0E0F">
      <w:pPr>
        <w:spacing w:line="228" w:lineRule="auto"/>
      </w:pPr>
      <w:r>
        <w:t>13.</w:t>
      </w:r>
      <w:r w:rsidRPr="00EE0E0F">
        <w:t>Неэффективно использованные средства составляют</w:t>
      </w:r>
      <w:r>
        <w:t xml:space="preserve"> </w:t>
      </w:r>
      <w:r w:rsidRPr="00EE0E0F">
        <w:t xml:space="preserve">1,3 </w:t>
      </w:r>
      <w:proofErr w:type="spellStart"/>
      <w:r w:rsidRPr="00EE0E0F">
        <w:t>тыс</w:t>
      </w:r>
      <w:proofErr w:type="gramStart"/>
      <w:r w:rsidRPr="00EE0E0F">
        <w:t>.р</w:t>
      </w:r>
      <w:proofErr w:type="gramEnd"/>
      <w:r w:rsidRPr="00EE0E0F">
        <w:t>уб</w:t>
      </w:r>
      <w:proofErr w:type="spellEnd"/>
      <w:r w:rsidRPr="00EE0E0F">
        <w:t>. (пеня и штрафы).</w:t>
      </w:r>
    </w:p>
    <w:p w:rsidR="00EE0E0F" w:rsidRDefault="00EE0E0F" w:rsidP="00EE0E0F">
      <w:pPr>
        <w:ind w:left="709" w:hanging="709"/>
      </w:pPr>
      <w:r>
        <w:t>14.</w:t>
      </w:r>
      <w:r w:rsidRPr="00EE0E0F">
        <w:t>Расходы на функционирования высшего должностного</w:t>
      </w:r>
      <w:r>
        <w:t xml:space="preserve"> лица субъекта РФ и  расходы </w:t>
      </w:r>
      <w:proofErr w:type="gramStart"/>
      <w:r>
        <w:t>на</w:t>
      </w:r>
      <w:proofErr w:type="gramEnd"/>
    </w:p>
    <w:p w:rsidR="00EE0E0F" w:rsidRDefault="00EE0E0F" w:rsidP="00EE0E0F">
      <w:pPr>
        <w:ind w:left="709" w:hanging="709"/>
      </w:pPr>
      <w:r w:rsidRPr="00EE0E0F">
        <w:t xml:space="preserve">функционирование органов исполнительной власти  исполнены в соответствии </w:t>
      </w:r>
      <w:proofErr w:type="gramStart"/>
      <w:r w:rsidRPr="00EE0E0F">
        <w:t>с</w:t>
      </w:r>
      <w:proofErr w:type="gramEnd"/>
      <w:r>
        <w:t xml:space="preserve"> </w:t>
      </w:r>
    </w:p>
    <w:p w:rsidR="00EE0E0F" w:rsidRDefault="00EE0E0F" w:rsidP="00EE0E0F">
      <w:pPr>
        <w:ind w:left="709" w:hanging="709"/>
      </w:pPr>
      <w:r w:rsidRPr="00EE0E0F">
        <w:t>нормативами формирования расходов на оплату труда выборных должностных лиц</w:t>
      </w:r>
      <w:r>
        <w:t xml:space="preserve"> </w:t>
      </w:r>
    </w:p>
    <w:p w:rsidR="00EE0E0F" w:rsidRDefault="00EE0E0F" w:rsidP="00EE0E0F">
      <w:pPr>
        <w:ind w:left="709" w:hanging="709"/>
      </w:pPr>
      <w:r w:rsidRPr="00EE0E0F">
        <w:t xml:space="preserve">местного самоуправления и содержание органов местного самоуправления </w:t>
      </w:r>
      <w:proofErr w:type="gramStart"/>
      <w:r w:rsidRPr="00EE0E0F">
        <w:t>СО</w:t>
      </w:r>
      <w:proofErr w:type="gramEnd"/>
      <w:r w:rsidRPr="00EE0E0F">
        <w:t>,</w:t>
      </w:r>
      <w:r>
        <w:t xml:space="preserve"> </w:t>
      </w:r>
      <w:r w:rsidRPr="00EE0E0F">
        <w:t xml:space="preserve">согласно  </w:t>
      </w:r>
    </w:p>
    <w:p w:rsidR="00EE0E0F" w:rsidRDefault="00EE0E0F" w:rsidP="00EE0E0F">
      <w:pPr>
        <w:ind w:left="709" w:hanging="709"/>
      </w:pPr>
      <w:r w:rsidRPr="00EE0E0F">
        <w:t xml:space="preserve">постановления Правительства Новосибирской области  № 20-п от 31.01.2017. с учетом </w:t>
      </w:r>
    </w:p>
    <w:p w:rsidR="00EE0E0F" w:rsidRPr="00EE0E0F" w:rsidRDefault="00EE0E0F" w:rsidP="00EE0E0F">
      <w:pPr>
        <w:ind w:left="709" w:hanging="709"/>
        <w:rPr>
          <w:i/>
        </w:rPr>
      </w:pPr>
      <w:r w:rsidRPr="00EE0E0F">
        <w:t>редакции  от 28.04.2018г.</w:t>
      </w:r>
    </w:p>
    <w:p w:rsidR="00EE0E0F" w:rsidRPr="00EE0E0F" w:rsidRDefault="00EE0E0F" w:rsidP="00EE0E0F">
      <w:r>
        <w:t>15.</w:t>
      </w:r>
      <w:r w:rsidRPr="00EE0E0F">
        <w:t xml:space="preserve">Наибольший удельный вес – 76,4%  в общей сумме доходов составляет финансовая помощь, а собственные  доходы всего 23,6 %. Таким образом, Ревизионная комиссия </w:t>
      </w:r>
      <w:proofErr w:type="spellStart"/>
      <w:r w:rsidRPr="00EE0E0F">
        <w:t>Чулымского</w:t>
      </w:r>
      <w:proofErr w:type="spellEnd"/>
      <w:r w:rsidRPr="00EE0E0F">
        <w:t xml:space="preserve"> района отмечает, что сельское поселение не располагает реальными возможностями за счет собственных средств фор</w:t>
      </w:r>
      <w:bookmarkStart w:id="0" w:name="_GoBack"/>
      <w:bookmarkEnd w:id="0"/>
      <w:r w:rsidRPr="00EE0E0F">
        <w:t>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</w:p>
    <w:p w:rsidR="00DB05D4" w:rsidRDefault="00DB05D4" w:rsidP="001062DF">
      <w:pPr>
        <w:jc w:val="both"/>
      </w:pPr>
    </w:p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36F64"/>
    <w:multiLevelType w:val="hybridMultilevel"/>
    <w:tmpl w:val="3DF44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A460B"/>
    <w:rsid w:val="000B61FA"/>
    <w:rsid w:val="00100205"/>
    <w:rsid w:val="00100601"/>
    <w:rsid w:val="001062DF"/>
    <w:rsid w:val="001110FC"/>
    <w:rsid w:val="001339A1"/>
    <w:rsid w:val="00210FEB"/>
    <w:rsid w:val="00271017"/>
    <w:rsid w:val="0034752F"/>
    <w:rsid w:val="00480419"/>
    <w:rsid w:val="00727184"/>
    <w:rsid w:val="007634BB"/>
    <w:rsid w:val="009310A5"/>
    <w:rsid w:val="00945538"/>
    <w:rsid w:val="00982273"/>
    <w:rsid w:val="00985D47"/>
    <w:rsid w:val="009C65AE"/>
    <w:rsid w:val="00A55829"/>
    <w:rsid w:val="00C63220"/>
    <w:rsid w:val="00CF6296"/>
    <w:rsid w:val="00DB05D4"/>
    <w:rsid w:val="00EB352B"/>
    <w:rsid w:val="00EE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List Paragraph"/>
    <w:basedOn w:val="a"/>
    <w:uiPriority w:val="34"/>
    <w:qFormat/>
    <w:rsid w:val="001062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3359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8</cp:revision>
  <dcterms:created xsi:type="dcterms:W3CDTF">2015-05-20T10:01:00Z</dcterms:created>
  <dcterms:modified xsi:type="dcterms:W3CDTF">2019-05-20T05:39:00Z</dcterms:modified>
</cp:coreProperties>
</file>